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28D7" w14:textId="77777777" w:rsidR="003E58F0" w:rsidRDefault="005644B7">
      <w:r>
        <w:t>研究課題名</w:t>
      </w:r>
    </w:p>
    <w:p w14:paraId="1371A8EF" w14:textId="77777777" w:rsidR="00895051" w:rsidRPr="00895051" w:rsidRDefault="005644B7" w:rsidP="00895051">
      <w:pPr>
        <w:ind w:firstLineChars="100" w:firstLine="240"/>
        <w:jc w:val="left"/>
        <w:rPr>
          <w:sz w:val="24"/>
          <w:szCs w:val="24"/>
        </w:rPr>
      </w:pPr>
      <w:r w:rsidRPr="00895051">
        <w:rPr>
          <w:rFonts w:hint="eastAsia"/>
          <w:sz w:val="24"/>
          <w:szCs w:val="24"/>
        </w:rPr>
        <w:t>「</w:t>
      </w:r>
      <w:r w:rsidR="00895051" w:rsidRPr="00895051">
        <w:rPr>
          <w:rFonts w:ascii="∞ÄÙø˜íÈ" w:hAnsi="∞ÄÙø˜íÈ" w:cs="∞ÄÙø˜íÈ"/>
          <w:kern w:val="0"/>
          <w:sz w:val="24"/>
          <w:szCs w:val="24"/>
        </w:rPr>
        <w:t>原因不明遺伝子関連疾患の全国横断的症例収集・バンキングと網羅的解析</w:t>
      </w:r>
      <w:r w:rsidR="00895051" w:rsidRPr="00895051">
        <w:rPr>
          <w:rFonts w:ascii="∞ÄÙø˜íÈ" w:hAnsi="∞ÄÙø˜íÈ" w:cs="∞ÄÙø˜íÈ" w:hint="eastAsia"/>
          <w:kern w:val="0"/>
          <w:sz w:val="24"/>
          <w:szCs w:val="24"/>
        </w:rPr>
        <w:t>」</w:t>
      </w:r>
    </w:p>
    <w:p w14:paraId="0A6A90B9" w14:textId="77777777" w:rsidR="00895051" w:rsidRDefault="005856AD">
      <w:r>
        <w:rPr>
          <w:rFonts w:hint="eastAsia"/>
        </w:rPr>
        <w:t xml:space="preserve">　　　　　　　　　　　　　　　　　　　　　　　　　　　　　　　　</w:t>
      </w:r>
    </w:p>
    <w:p w14:paraId="353ED004" w14:textId="2BE62020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>
        <w:rPr>
          <w:rFonts w:hint="eastAsia"/>
        </w:rPr>
        <w:t>中倫小第</w:t>
      </w:r>
      <w:r w:rsidR="00FB2DE0">
        <w:rPr>
          <w:rFonts w:hint="eastAsia"/>
        </w:rPr>
        <w:t>４９</w:t>
      </w:r>
      <w:r>
        <w:rPr>
          <w:rFonts w:hint="eastAsia"/>
        </w:rPr>
        <w:t>号）</w:t>
      </w:r>
    </w:p>
    <w:p w14:paraId="45BEF5E1" w14:textId="77777777" w:rsidR="005644B7" w:rsidRPr="00662120" w:rsidRDefault="005644B7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62120">
        <w:rPr>
          <w:rFonts w:hint="eastAsia"/>
          <w:sz w:val="24"/>
          <w:szCs w:val="24"/>
        </w:rPr>
        <w:t xml:space="preserve">　　　　　　　　　　　　　</w:t>
      </w:r>
    </w:p>
    <w:p w14:paraId="49EB9D11" w14:textId="77777777" w:rsidR="005644B7" w:rsidRPr="00662120" w:rsidRDefault="00662120" w:rsidP="005644B7">
      <w:pPr>
        <w:jc w:val="center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研究</w:t>
      </w:r>
      <w:r w:rsidR="005644B7" w:rsidRPr="00662120">
        <w:rPr>
          <w:rFonts w:hint="eastAsia"/>
          <w:sz w:val="24"/>
          <w:szCs w:val="24"/>
        </w:rPr>
        <w:t>実施についてのお知らせ</w:t>
      </w:r>
    </w:p>
    <w:p w14:paraId="6EF57754" w14:textId="77777777" w:rsidR="005644B7" w:rsidRPr="00662120" w:rsidRDefault="005644B7" w:rsidP="005644B7">
      <w:pPr>
        <w:jc w:val="center"/>
        <w:rPr>
          <w:sz w:val="24"/>
          <w:szCs w:val="24"/>
        </w:rPr>
      </w:pPr>
    </w:p>
    <w:p w14:paraId="59EFCFC5" w14:textId="77777777" w:rsidR="005644B7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沖縄県立中部病院小児科</w:t>
      </w:r>
      <w:r>
        <w:rPr>
          <w:rFonts w:hint="eastAsia"/>
          <w:sz w:val="24"/>
          <w:szCs w:val="24"/>
        </w:rPr>
        <w:t>・産婦人科</w:t>
      </w:r>
      <w:r w:rsidR="005644B7" w:rsidRPr="00662120">
        <w:rPr>
          <w:rFonts w:hint="eastAsia"/>
          <w:sz w:val="24"/>
          <w:szCs w:val="24"/>
        </w:rPr>
        <w:t>では、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希少・未診断疾</w:t>
      </w:r>
      <w:r>
        <w:rPr>
          <w:rFonts w:ascii="∞ÄÙø˜íÈ" w:hAnsi="∞ÄÙø˜íÈ" w:cs="∞ÄÙø˜íÈ"/>
          <w:kern w:val="0"/>
          <w:sz w:val="24"/>
          <w:szCs w:val="24"/>
        </w:rPr>
        <w:t>患患者に</w:t>
      </w:r>
      <w:r>
        <w:rPr>
          <w:rFonts w:ascii="∞ÄÙø˜íÈ" w:hAnsi="∞ÄÙø˜íÈ" w:cs="∞ÄÙø˜íÈ" w:hint="eastAsia"/>
          <w:kern w:val="0"/>
          <w:sz w:val="24"/>
          <w:szCs w:val="24"/>
        </w:rPr>
        <w:t>対し、遺伝学的解析を行う全国多施設研究である</w:t>
      </w:r>
      <w:r w:rsidRPr="00895051">
        <w:rPr>
          <w:rFonts w:hint="eastAsia"/>
          <w:sz w:val="24"/>
          <w:szCs w:val="24"/>
        </w:rPr>
        <w:t>「</w:t>
      </w:r>
      <w:r w:rsidRPr="00895051">
        <w:rPr>
          <w:rFonts w:ascii="∞ÄÙø˜íÈ" w:hAnsi="∞ÄÙø˜íÈ" w:cs="∞ÄÙø˜íÈ"/>
          <w:kern w:val="0"/>
          <w:sz w:val="24"/>
          <w:szCs w:val="24"/>
        </w:rPr>
        <w:t>原因不明遺伝子関連疾患の全国横断的症例収集・バンキングと網羅的解析</w:t>
      </w:r>
      <w:r w:rsidRPr="00895051">
        <w:rPr>
          <w:rFonts w:ascii="∞ÄÙø˜íÈ" w:hAnsi="∞ÄÙø˜íÈ" w:cs="∞ÄÙø˜íÈ" w:hint="eastAsia"/>
          <w:kern w:val="0"/>
          <w:sz w:val="24"/>
          <w:szCs w:val="24"/>
        </w:rPr>
        <w:t>」</w:t>
      </w:r>
      <w:r>
        <w:rPr>
          <w:rFonts w:hint="eastAsia"/>
          <w:sz w:val="24"/>
          <w:szCs w:val="24"/>
        </w:rPr>
        <w:t>研究に参加しています。</w:t>
      </w:r>
    </w:p>
    <w:p w14:paraId="600294F4" w14:textId="50CE3C5E" w:rsidR="005644B7" w:rsidRPr="00662120" w:rsidRDefault="00662120" w:rsidP="005644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5644B7" w:rsidRPr="00662120">
        <w:rPr>
          <w:rFonts w:hint="eastAsia"/>
          <w:sz w:val="24"/>
          <w:szCs w:val="24"/>
        </w:rPr>
        <w:t xml:space="preserve">　　　　　　　　　　　　平成</w:t>
      </w:r>
      <w:r w:rsidR="008D3B9C">
        <w:rPr>
          <w:rFonts w:hint="eastAsia"/>
          <w:sz w:val="24"/>
          <w:szCs w:val="24"/>
        </w:rPr>
        <w:t>２７</w:t>
      </w:r>
      <w:r w:rsidR="005644B7" w:rsidRPr="00662120">
        <w:rPr>
          <w:rFonts w:hint="eastAsia"/>
          <w:sz w:val="24"/>
          <w:szCs w:val="24"/>
        </w:rPr>
        <w:t>年</w:t>
      </w:r>
      <w:r w:rsidR="008D3B9C">
        <w:rPr>
          <w:rFonts w:hint="eastAsia"/>
          <w:sz w:val="24"/>
          <w:szCs w:val="24"/>
        </w:rPr>
        <w:t>１２</w:t>
      </w:r>
      <w:r w:rsidR="005644B7" w:rsidRPr="00662120">
        <w:rPr>
          <w:rFonts w:hint="eastAsia"/>
          <w:sz w:val="24"/>
          <w:szCs w:val="24"/>
        </w:rPr>
        <w:t>月</w:t>
      </w:r>
      <w:r w:rsidR="008D3B9C">
        <w:rPr>
          <w:rFonts w:hint="eastAsia"/>
          <w:sz w:val="24"/>
          <w:szCs w:val="24"/>
        </w:rPr>
        <w:t>２５</w:t>
      </w:r>
      <w:bookmarkStart w:id="0" w:name="_GoBack"/>
      <w:bookmarkEnd w:id="0"/>
      <w:r w:rsidR="005644B7" w:rsidRPr="00662120">
        <w:rPr>
          <w:rFonts w:hint="eastAsia"/>
          <w:sz w:val="24"/>
          <w:szCs w:val="24"/>
        </w:rPr>
        <w:t>日</w:t>
      </w:r>
    </w:p>
    <w:p w14:paraId="5E192D0E" w14:textId="77777777" w:rsidR="005644B7" w:rsidRPr="00662120" w:rsidRDefault="005644B7" w:rsidP="005644B7">
      <w:pPr>
        <w:jc w:val="left"/>
        <w:rPr>
          <w:sz w:val="24"/>
          <w:szCs w:val="24"/>
        </w:rPr>
      </w:pPr>
    </w:p>
    <w:p w14:paraId="06E258D1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【研究課題名】</w:t>
      </w:r>
    </w:p>
    <w:p w14:paraId="3475FE87" w14:textId="77777777" w:rsidR="005644B7" w:rsidRPr="00662120" w:rsidRDefault="00895051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ascii="∞ÄÙø˜íÈ" w:hAnsi="∞ÄÙø˜íÈ" w:cs="∞ÄÙø˜íÈ"/>
          <w:kern w:val="0"/>
          <w:sz w:val="24"/>
          <w:szCs w:val="24"/>
        </w:rPr>
        <w:t>原因不明遺伝子関連疾患の全国横断的症例収集・バンキングと網羅的解析</w:t>
      </w:r>
    </w:p>
    <w:p w14:paraId="2DB24827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2B86C21B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【研究期間】</w:t>
      </w:r>
    </w:p>
    <w:p w14:paraId="6BD159A7" w14:textId="77777777" w:rsidR="005644B7" w:rsidRPr="00662120" w:rsidRDefault="00895051" w:rsidP="00895051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ascii="∞ÄÙø˜íÈ" w:hAnsi="∞ÄÙø˜íÈ" w:cs="∞ÄÙø˜íÈ"/>
          <w:kern w:val="0"/>
          <w:sz w:val="24"/>
          <w:szCs w:val="24"/>
        </w:rPr>
        <w:t>平成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37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年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3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月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31</w:t>
      </w:r>
      <w:r w:rsidRPr="00662120">
        <w:rPr>
          <w:rFonts w:ascii="∞ÄÙø˜íÈ" w:hAnsi="∞ÄÙø˜íÈ" w:cs="∞ÄÙø˜íÈ"/>
          <w:kern w:val="0"/>
          <w:sz w:val="24"/>
          <w:szCs w:val="24"/>
        </w:rPr>
        <w:t>日まで</w:t>
      </w:r>
    </w:p>
    <w:p w14:paraId="59693F52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35AF1D1C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【調査対象】</w:t>
      </w:r>
    </w:p>
    <w:p w14:paraId="19FC795D" w14:textId="77777777" w:rsidR="005644B7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原因不明の生殖異常・発生異常・奇形症候群・遺伝生を疑う疾患をお持ちの方及びその親族</w:t>
      </w:r>
    </w:p>
    <w:p w14:paraId="05C8B57D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7FE72192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【研究目的・意義】</w:t>
      </w:r>
    </w:p>
    <w:p w14:paraId="60FFE1D6" w14:textId="77777777" w:rsidR="00662120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従来の検査では明らかな原因が発見されていない症例に対して、新しいゲノム解析を行うことによって、確定診断あるいは新規・未知病因を発見すること。</w:t>
      </w:r>
    </w:p>
    <w:p w14:paraId="5387BC10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19468C2E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sz w:val="24"/>
          <w:szCs w:val="24"/>
        </w:rPr>
        <w:t>【研究の方法】</w:t>
      </w:r>
    </w:p>
    <w:p w14:paraId="427C766F" w14:textId="77777777" w:rsidR="005644B7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主に血液を用い、ゲノム解析を行う。</w:t>
      </w:r>
    </w:p>
    <w:p w14:paraId="3BD8633B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77639F47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【個人情報の取扱い】</w:t>
      </w:r>
    </w:p>
    <w:p w14:paraId="43E2669F" w14:textId="77777777" w:rsidR="005644B7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臨床情報と遺伝子情報の全ては、匿名化されて取り扱われる。</w:t>
      </w:r>
    </w:p>
    <w:p w14:paraId="5F87B71A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74885C60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</w:t>
      </w:r>
      <w:r w:rsidR="00424CB9" w:rsidRPr="00662120">
        <w:rPr>
          <w:rFonts w:hint="eastAsia"/>
          <w:sz w:val="24"/>
          <w:szCs w:val="24"/>
        </w:rPr>
        <w:t>研究機関</w:t>
      </w:r>
      <w:r w:rsidRPr="00662120">
        <w:rPr>
          <w:rFonts w:hint="eastAsia"/>
          <w:sz w:val="24"/>
          <w:szCs w:val="24"/>
        </w:rPr>
        <w:t>】</w:t>
      </w:r>
    </w:p>
    <w:p w14:paraId="2E4CB959" w14:textId="77777777" w:rsidR="005644B7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国立成育医療研究センター研究所</w:t>
      </w:r>
    </w:p>
    <w:p w14:paraId="506F6984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5D2FD327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  <w:r w:rsidRPr="00662120">
        <w:rPr>
          <w:rFonts w:hint="eastAsia"/>
          <w:sz w:val="24"/>
          <w:szCs w:val="24"/>
        </w:rPr>
        <w:t>【本研究に関する問い合わせ先】</w:t>
      </w:r>
    </w:p>
    <w:p w14:paraId="0EC47615" w14:textId="77777777" w:rsid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沖縄県立中部病院　総合周産期母子医療センター　大畑尚子</w:t>
      </w:r>
    </w:p>
    <w:p w14:paraId="21F2C139" w14:textId="77777777" w:rsidR="00662120" w:rsidRPr="00662120" w:rsidRDefault="00662120" w:rsidP="006621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沖縄県うるま市宮里</w:t>
      </w:r>
      <w:r>
        <w:rPr>
          <w:rFonts w:hint="eastAsia"/>
          <w:sz w:val="24"/>
          <w:szCs w:val="24"/>
        </w:rPr>
        <w:t>281</w:t>
      </w:r>
      <w:r>
        <w:rPr>
          <w:rFonts w:hint="eastAsia"/>
          <w:sz w:val="24"/>
          <w:szCs w:val="24"/>
        </w:rPr>
        <w:t xml:space="preserve">　沖縄県立中部病院</w:t>
      </w:r>
    </w:p>
    <w:p w14:paraId="78EB6705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p w14:paraId="79DC174F" w14:textId="77777777" w:rsidR="005644B7" w:rsidRPr="00662120" w:rsidRDefault="005644B7" w:rsidP="00662120">
      <w:pPr>
        <w:ind w:firstLineChars="100" w:firstLine="240"/>
        <w:jc w:val="left"/>
        <w:rPr>
          <w:sz w:val="24"/>
          <w:szCs w:val="24"/>
        </w:rPr>
      </w:pPr>
    </w:p>
    <w:sectPr w:rsidR="005644B7" w:rsidRPr="00662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222CB" w14:textId="77777777" w:rsidR="00E43777" w:rsidRDefault="00E43777" w:rsidP="005856AD">
      <w:r>
        <w:separator/>
      </w:r>
    </w:p>
  </w:endnote>
  <w:endnote w:type="continuationSeparator" w:id="0">
    <w:p w14:paraId="204899FA" w14:textId="77777777" w:rsidR="00E43777" w:rsidRDefault="00E43777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∞ÄÙø˜íÈ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1D8F" w14:textId="77777777" w:rsidR="00E43777" w:rsidRDefault="00E43777" w:rsidP="005856AD">
      <w:r>
        <w:separator/>
      </w:r>
    </w:p>
  </w:footnote>
  <w:footnote w:type="continuationSeparator" w:id="0">
    <w:p w14:paraId="76234DD9" w14:textId="77777777" w:rsidR="00E43777" w:rsidRDefault="00E43777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3E58F0"/>
    <w:rsid w:val="00424CB9"/>
    <w:rsid w:val="004B62FE"/>
    <w:rsid w:val="004C1DC1"/>
    <w:rsid w:val="005279BC"/>
    <w:rsid w:val="005644B7"/>
    <w:rsid w:val="005856AD"/>
    <w:rsid w:val="00662120"/>
    <w:rsid w:val="007D3FBF"/>
    <w:rsid w:val="00895051"/>
    <w:rsid w:val="008D3B9C"/>
    <w:rsid w:val="00A77F2C"/>
    <w:rsid w:val="00AA3D58"/>
    <w:rsid w:val="00D92D8E"/>
    <w:rsid w:val="00E43777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7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4</cp:revision>
  <cp:lastPrinted>2015-12-03T08:17:00Z</cp:lastPrinted>
  <dcterms:created xsi:type="dcterms:W3CDTF">2015-12-03T08:18:00Z</dcterms:created>
  <dcterms:modified xsi:type="dcterms:W3CDTF">2016-01-28T11:47:00Z</dcterms:modified>
</cp:coreProperties>
</file>